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中山市人民政府民众街道办事处所属事业单位2023年第一期公开招聘事业单位人员</w:t>
      </w:r>
      <w:r>
        <w:rPr>
          <w:rFonts w:hint="eastAsia"/>
          <w:b/>
          <w:bCs/>
          <w:sz w:val="44"/>
          <w:szCs w:val="44"/>
          <w:lang w:eastAsia="zh-CN"/>
        </w:rPr>
        <w:t>总</w:t>
      </w:r>
      <w:r>
        <w:rPr>
          <w:rFonts w:hint="eastAsia"/>
          <w:b/>
          <w:bCs/>
          <w:sz w:val="44"/>
          <w:szCs w:val="44"/>
        </w:rPr>
        <w:t>成绩及入围体检</w:t>
      </w:r>
      <w:r>
        <w:rPr>
          <w:rFonts w:hint="eastAsia"/>
          <w:b/>
          <w:bCs/>
          <w:sz w:val="44"/>
          <w:szCs w:val="44"/>
          <w:lang w:eastAsia="zh-CN"/>
        </w:rPr>
        <w:t>人员</w:t>
      </w:r>
      <w:r>
        <w:rPr>
          <w:rFonts w:hint="eastAsia"/>
          <w:b/>
          <w:bCs/>
          <w:sz w:val="44"/>
          <w:szCs w:val="44"/>
        </w:rPr>
        <w:t>名单公布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中山市人民政府民众街道办事处所属事业单位2023年第一期公开招聘事业单位人员面试工作已经结束，根据《中山市人民政府民众街道办事处所属事业单位2023年第一期公开招聘事业单位人员公告》，现将考试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成绩和入围体检人员名单公布（详见附件）。具体事项如下：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一、体检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报到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日（星期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）上午7: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0-7: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二、集中地点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中山市人民政府民众街道办事处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（中山市民众街道六百六路61号）门卫室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三、体检工作联系人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吴小姐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85168160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（一）体检当天入围体检考生凭笔试准考证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有效居民身份证原件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张两寸免冠证件照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按时到达集中地点报到，对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携带不齐或不按时报到参加体检的人员，按自动弃权处理。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入围体检的考生到达报到地点后请关闭通讯设备，放入工作人员派发的信封，写上本人姓名后交由工作人员统一保管至体检结束后再领回。考生不得携带和使用与体检无关的物品。体检时，考生需在招聘单位导检员的带领下依次进行体检，体检表由导检员携带传递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（三）体检费用由招聘单位承担，复检费用由提出复检要求方承担。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（四）对冒名顶替、隐瞒病史或弄虚作假的考生，一经查实，将记录在个人诚信信息库，取消本次聘用资格。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（五）本次体检工作按《广东省事业单位公开招聘人员体检实施细则（试行）》的规定组织实施。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（六）体检结果由招聘单位通过电话或手机短信通知考生，考生须保持通讯方式畅通。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附件：1.中山市人民政府民众街道办事处所属事业单位2023年第一期公开招聘事业单位人员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成绩及入围体检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       2.体检须知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中山市人民政府民众街道办事处 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461A0"/>
    <w:rsid w:val="06F65718"/>
    <w:rsid w:val="25DB17B5"/>
    <w:rsid w:val="317A7E63"/>
    <w:rsid w:val="398E23FA"/>
    <w:rsid w:val="3F8860E9"/>
    <w:rsid w:val="483B5076"/>
    <w:rsid w:val="5F3764EB"/>
    <w:rsid w:val="69821ADE"/>
    <w:rsid w:val="728F22A8"/>
    <w:rsid w:val="75D7027E"/>
    <w:rsid w:val="7782751D"/>
    <w:rsid w:val="784461A0"/>
    <w:rsid w:val="7A88423A"/>
    <w:rsid w:val="7D52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中山市民众镇人民政府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2024-03-04T09:14:00Z</dcterms:created>
  <dc:creator>吴宁珊</dc:creator>
  <cp:lastModifiedBy>吴宁珊</cp:lastModifiedBy>
  <dcterms:modified xsi:type="dcterms:W3CDTF">2024-03-06T01:52:12Z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57D53BD2B6834A1981EF6F3C62937838</vt:lpwstr>
  </property>
</Properties>
</file>